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98F5" w14:textId="00CFB231" w:rsidR="00FA357D" w:rsidRDefault="00FA357D"/>
    <w:p w14:paraId="4E1436C3" w14:textId="77777777" w:rsidR="00302986" w:rsidRDefault="00302986"/>
    <w:p w14:paraId="226141F7" w14:textId="77777777" w:rsidR="00C03141" w:rsidRPr="00C03141" w:rsidRDefault="00C03141" w:rsidP="00C03141">
      <w:pPr>
        <w:jc w:val="both"/>
        <w:rPr>
          <w:sz w:val="22"/>
          <w:szCs w:val="22"/>
        </w:rPr>
      </w:pPr>
    </w:p>
    <w:p w14:paraId="017F72EB" w14:textId="207473F4" w:rsidR="00C03141" w:rsidRPr="00C03141" w:rsidRDefault="00E76AD4" w:rsidP="00C03141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 xml:space="preserve">Dear Parents &amp; Carers, </w:t>
      </w:r>
    </w:p>
    <w:p w14:paraId="33231ED5" w14:textId="1FA9223E" w:rsidR="00F82384" w:rsidRDefault="00F82384" w:rsidP="00C03141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>We are excited to announce that Jimmy’s School of Martial Arts and Cottingley Village Primary, will be working closely together to provide self-defence/martial arts classes for your children</w:t>
      </w:r>
      <w:r w:rsidR="00782064">
        <w:rPr>
          <w:sz w:val="22"/>
          <w:szCs w:val="22"/>
        </w:rPr>
        <w:t xml:space="preserve"> from Years 1 to 6</w:t>
      </w:r>
      <w:r w:rsidRPr="00C03141">
        <w:rPr>
          <w:sz w:val="22"/>
          <w:szCs w:val="22"/>
        </w:rPr>
        <w:t>! Jimmy’s School of Martial Arts specialise in Jiu-Jitsu and Judo giving your child a wide range of skills whilst offering a safe and comfortable environment to train in.</w:t>
      </w:r>
      <w:r w:rsidR="00952931">
        <w:rPr>
          <w:sz w:val="22"/>
          <w:szCs w:val="22"/>
        </w:rPr>
        <w:t xml:space="preserve"> </w:t>
      </w:r>
      <w:r w:rsidR="00B36589" w:rsidRPr="00C03141">
        <w:rPr>
          <w:sz w:val="22"/>
          <w:szCs w:val="22"/>
        </w:rPr>
        <w:t>These sessions will run from 3:30 until 4:30 on a Thursday. Places will be allocated on a first come first serve basis with 20 spaces available.</w:t>
      </w:r>
    </w:p>
    <w:p w14:paraId="0B81C876" w14:textId="1510D963" w:rsidR="00572E7E" w:rsidRPr="00C03141" w:rsidRDefault="00572E7E" w:rsidP="00C03141">
      <w:pPr>
        <w:spacing w:line="360" w:lineRule="auto"/>
        <w:jc w:val="both"/>
        <w:rPr>
          <w:sz w:val="22"/>
          <w:szCs w:val="22"/>
        </w:rPr>
      </w:pPr>
      <w:r w:rsidRPr="00572E7E">
        <w:rPr>
          <w:sz w:val="22"/>
          <w:szCs w:val="22"/>
        </w:rPr>
        <w:t>The classes will be provided in a</w:t>
      </w:r>
      <w:r w:rsidR="0071578A">
        <w:rPr>
          <w:sz w:val="22"/>
          <w:szCs w:val="22"/>
        </w:rPr>
        <w:t xml:space="preserve"> </w:t>
      </w:r>
      <w:r w:rsidRPr="00572E7E">
        <w:rPr>
          <w:sz w:val="22"/>
          <w:szCs w:val="22"/>
        </w:rPr>
        <w:t>6-week course beginning after the Easter break. The techniques that will be taught on the course are completely non-aggressive and focused on self-defence.</w:t>
      </w:r>
      <w:r>
        <w:rPr>
          <w:sz w:val="22"/>
          <w:szCs w:val="22"/>
        </w:rPr>
        <w:t xml:space="preserve"> </w:t>
      </w:r>
      <w:r w:rsidR="0003261C">
        <w:rPr>
          <w:sz w:val="22"/>
          <w:szCs w:val="22"/>
        </w:rPr>
        <w:t xml:space="preserve">We ask that </w:t>
      </w:r>
      <w:r w:rsidR="00691E60">
        <w:rPr>
          <w:sz w:val="22"/>
          <w:szCs w:val="22"/>
        </w:rPr>
        <w:t>children who are attending to bring their school P.E kit to change into</w:t>
      </w:r>
      <w:r w:rsidR="00CB05B5">
        <w:rPr>
          <w:sz w:val="22"/>
          <w:szCs w:val="22"/>
        </w:rPr>
        <w:t>, p</w:t>
      </w:r>
      <w:r w:rsidR="00691E60">
        <w:rPr>
          <w:sz w:val="22"/>
          <w:szCs w:val="22"/>
        </w:rPr>
        <w:t>referably</w:t>
      </w:r>
      <w:r w:rsidR="0071578A">
        <w:rPr>
          <w:sz w:val="22"/>
          <w:szCs w:val="22"/>
        </w:rPr>
        <w:t xml:space="preserve"> </w:t>
      </w:r>
      <w:r w:rsidR="00691E60">
        <w:rPr>
          <w:sz w:val="22"/>
          <w:szCs w:val="22"/>
        </w:rPr>
        <w:t>a pair of joggers</w:t>
      </w:r>
      <w:r w:rsidR="0071578A">
        <w:rPr>
          <w:sz w:val="22"/>
          <w:szCs w:val="22"/>
        </w:rPr>
        <w:t>/long trousers</w:t>
      </w:r>
      <w:r w:rsidR="00691E60">
        <w:rPr>
          <w:sz w:val="22"/>
          <w:szCs w:val="22"/>
        </w:rPr>
        <w:t xml:space="preserve"> </w:t>
      </w:r>
      <w:r w:rsidR="00CB05B5">
        <w:rPr>
          <w:sz w:val="22"/>
          <w:szCs w:val="22"/>
        </w:rPr>
        <w:t xml:space="preserve">instead of shorts. </w:t>
      </w:r>
    </w:p>
    <w:p w14:paraId="620D87BC" w14:textId="53264005" w:rsidR="00384264" w:rsidRPr="00C03141" w:rsidRDefault="00384264" w:rsidP="00C03141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>The dates will be as follows</w:t>
      </w:r>
      <w:r w:rsidR="002C27FA" w:rsidRPr="00C03141">
        <w:rPr>
          <w:sz w:val="22"/>
          <w:szCs w:val="22"/>
        </w:rPr>
        <w:t xml:space="preserve"> - </w:t>
      </w:r>
    </w:p>
    <w:p w14:paraId="18BD6453" w14:textId="32B64362" w:rsidR="00E9365E" w:rsidRPr="00C03141" w:rsidRDefault="005C3AAB" w:rsidP="00C031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Block 1 - </w:t>
      </w:r>
      <w:r w:rsidR="00384264" w:rsidRPr="00C03141">
        <w:rPr>
          <w:sz w:val="22"/>
          <w:szCs w:val="22"/>
        </w:rPr>
        <w:t xml:space="preserve">Thursday </w:t>
      </w:r>
      <w:r w:rsidR="00C34D6C" w:rsidRPr="00C03141">
        <w:rPr>
          <w:sz w:val="22"/>
          <w:szCs w:val="22"/>
        </w:rPr>
        <w:t>16</w:t>
      </w:r>
      <w:r w:rsidR="00C34D6C" w:rsidRPr="00C03141">
        <w:rPr>
          <w:sz w:val="22"/>
          <w:szCs w:val="22"/>
          <w:vertAlign w:val="superscript"/>
        </w:rPr>
        <w:t>th</w:t>
      </w:r>
      <w:r w:rsidR="00C34D6C" w:rsidRPr="00C03141">
        <w:rPr>
          <w:sz w:val="22"/>
          <w:szCs w:val="22"/>
        </w:rPr>
        <w:t xml:space="preserve"> April</w:t>
      </w:r>
      <w:r w:rsidR="006503E4" w:rsidRPr="00C03141">
        <w:rPr>
          <w:sz w:val="22"/>
          <w:szCs w:val="22"/>
        </w:rPr>
        <w:t xml:space="preserve">, </w:t>
      </w:r>
      <w:r w:rsidR="00C34D6C" w:rsidRPr="00C03141">
        <w:rPr>
          <w:sz w:val="22"/>
          <w:szCs w:val="22"/>
        </w:rPr>
        <w:t xml:space="preserve">Thursday </w:t>
      </w:r>
      <w:r w:rsidR="0090794F" w:rsidRPr="00C03141">
        <w:rPr>
          <w:sz w:val="22"/>
          <w:szCs w:val="22"/>
        </w:rPr>
        <w:t>23</w:t>
      </w:r>
      <w:r w:rsidR="0090794F" w:rsidRPr="00C03141">
        <w:rPr>
          <w:sz w:val="22"/>
          <w:szCs w:val="22"/>
          <w:vertAlign w:val="superscript"/>
        </w:rPr>
        <w:t xml:space="preserve">rd </w:t>
      </w:r>
      <w:r w:rsidR="0090794F" w:rsidRPr="00C03141">
        <w:rPr>
          <w:sz w:val="22"/>
          <w:szCs w:val="22"/>
        </w:rPr>
        <w:t>April</w:t>
      </w:r>
      <w:r w:rsidR="006503E4" w:rsidRPr="00C03141">
        <w:rPr>
          <w:sz w:val="22"/>
          <w:szCs w:val="22"/>
        </w:rPr>
        <w:t xml:space="preserve">, </w:t>
      </w:r>
      <w:r w:rsidR="0090794F" w:rsidRPr="00C03141">
        <w:rPr>
          <w:sz w:val="22"/>
          <w:szCs w:val="22"/>
        </w:rPr>
        <w:t xml:space="preserve">Thursday </w:t>
      </w:r>
      <w:r w:rsidR="003A6A3D" w:rsidRPr="00C03141">
        <w:rPr>
          <w:sz w:val="22"/>
          <w:szCs w:val="22"/>
        </w:rPr>
        <w:t>30</w:t>
      </w:r>
      <w:r w:rsidR="003A6A3D" w:rsidRPr="00C03141">
        <w:rPr>
          <w:sz w:val="22"/>
          <w:szCs w:val="22"/>
          <w:vertAlign w:val="superscript"/>
        </w:rPr>
        <w:t>th</w:t>
      </w:r>
      <w:r w:rsidR="003A6A3D" w:rsidRPr="00C03141">
        <w:rPr>
          <w:sz w:val="22"/>
          <w:szCs w:val="22"/>
        </w:rPr>
        <w:t xml:space="preserve"> April</w:t>
      </w:r>
      <w:r w:rsidR="006503E4" w:rsidRPr="00C03141">
        <w:rPr>
          <w:sz w:val="22"/>
          <w:szCs w:val="22"/>
        </w:rPr>
        <w:t xml:space="preserve">, </w:t>
      </w:r>
      <w:r w:rsidR="003A6A3D" w:rsidRPr="00C03141">
        <w:rPr>
          <w:sz w:val="22"/>
          <w:szCs w:val="22"/>
        </w:rPr>
        <w:t xml:space="preserve">Thursday </w:t>
      </w:r>
      <w:r w:rsidR="00E9365E" w:rsidRPr="00C03141">
        <w:rPr>
          <w:sz w:val="22"/>
          <w:szCs w:val="22"/>
        </w:rPr>
        <w:t>7</w:t>
      </w:r>
      <w:r w:rsidR="00E9365E" w:rsidRPr="00C03141">
        <w:rPr>
          <w:sz w:val="22"/>
          <w:szCs w:val="22"/>
          <w:vertAlign w:val="superscript"/>
        </w:rPr>
        <w:t>th</w:t>
      </w:r>
      <w:r w:rsidR="00E9365E" w:rsidRPr="00C03141">
        <w:rPr>
          <w:sz w:val="22"/>
          <w:szCs w:val="22"/>
        </w:rPr>
        <w:t xml:space="preserve"> </w:t>
      </w:r>
      <w:r w:rsidR="00BC4CD5" w:rsidRPr="00C03141">
        <w:rPr>
          <w:sz w:val="22"/>
          <w:szCs w:val="22"/>
        </w:rPr>
        <w:t>May</w:t>
      </w:r>
      <w:r w:rsidR="006503E4" w:rsidRPr="00C03141">
        <w:rPr>
          <w:sz w:val="22"/>
          <w:szCs w:val="22"/>
        </w:rPr>
        <w:t xml:space="preserve">, </w:t>
      </w:r>
      <w:r w:rsidR="00E9365E" w:rsidRPr="00C03141">
        <w:rPr>
          <w:sz w:val="22"/>
          <w:szCs w:val="22"/>
        </w:rPr>
        <w:t>Thursday 14</w:t>
      </w:r>
      <w:r w:rsidR="00E9365E" w:rsidRPr="00C03141">
        <w:rPr>
          <w:sz w:val="22"/>
          <w:szCs w:val="22"/>
          <w:vertAlign w:val="superscript"/>
        </w:rPr>
        <w:t>th</w:t>
      </w:r>
      <w:r w:rsidR="00E9365E" w:rsidRPr="00C03141">
        <w:rPr>
          <w:sz w:val="22"/>
          <w:szCs w:val="22"/>
        </w:rPr>
        <w:t xml:space="preserve"> </w:t>
      </w:r>
      <w:r w:rsidR="00BC4CD5" w:rsidRPr="00C03141">
        <w:rPr>
          <w:sz w:val="22"/>
          <w:szCs w:val="22"/>
        </w:rPr>
        <w:t>May</w:t>
      </w:r>
      <w:r w:rsidR="006503E4" w:rsidRPr="00C03141">
        <w:rPr>
          <w:sz w:val="22"/>
          <w:szCs w:val="22"/>
        </w:rPr>
        <w:t xml:space="preserve"> &amp; </w:t>
      </w:r>
      <w:r w:rsidR="00E9365E" w:rsidRPr="00C03141">
        <w:rPr>
          <w:sz w:val="22"/>
          <w:szCs w:val="22"/>
        </w:rPr>
        <w:t>Thursday 21</w:t>
      </w:r>
      <w:r w:rsidR="00E9365E" w:rsidRPr="00C03141">
        <w:rPr>
          <w:sz w:val="22"/>
          <w:szCs w:val="22"/>
          <w:vertAlign w:val="superscript"/>
        </w:rPr>
        <w:t>st</w:t>
      </w:r>
      <w:r w:rsidR="00E9365E" w:rsidRPr="00C03141">
        <w:rPr>
          <w:sz w:val="22"/>
          <w:szCs w:val="22"/>
        </w:rPr>
        <w:t xml:space="preserve"> </w:t>
      </w:r>
      <w:r w:rsidR="00BC4CD5" w:rsidRPr="00C03141">
        <w:rPr>
          <w:sz w:val="22"/>
          <w:szCs w:val="22"/>
        </w:rPr>
        <w:t>May</w:t>
      </w:r>
    </w:p>
    <w:p w14:paraId="3F1E085A" w14:textId="4887FBE3" w:rsidR="00AB736C" w:rsidRPr="00C03141" w:rsidRDefault="00AB736C" w:rsidP="00C03141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>*</w:t>
      </w:r>
      <w:r w:rsidR="00BC4CD5" w:rsidRPr="00C03141">
        <w:rPr>
          <w:sz w:val="22"/>
          <w:szCs w:val="22"/>
        </w:rPr>
        <w:t xml:space="preserve">Spring </w:t>
      </w:r>
      <w:r w:rsidR="00156C99" w:rsidRPr="00C03141">
        <w:rPr>
          <w:sz w:val="22"/>
          <w:szCs w:val="22"/>
        </w:rPr>
        <w:t>Bank Holiday</w:t>
      </w:r>
      <w:r w:rsidRPr="00C03141">
        <w:rPr>
          <w:sz w:val="22"/>
          <w:szCs w:val="22"/>
        </w:rPr>
        <w:t>*</w:t>
      </w:r>
    </w:p>
    <w:p w14:paraId="21C5FEA0" w14:textId="4C9EB4AE" w:rsidR="00AB736C" w:rsidRPr="00C03141" w:rsidRDefault="005C3AAB" w:rsidP="00C0314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Block 2 - </w:t>
      </w:r>
      <w:r w:rsidR="00097DEE" w:rsidRPr="00C03141">
        <w:rPr>
          <w:sz w:val="22"/>
          <w:szCs w:val="22"/>
        </w:rPr>
        <w:t>Thursday 4</w:t>
      </w:r>
      <w:r w:rsidR="008D41E3" w:rsidRPr="00C03141">
        <w:rPr>
          <w:sz w:val="22"/>
          <w:szCs w:val="22"/>
          <w:vertAlign w:val="superscript"/>
        </w:rPr>
        <w:t>th</w:t>
      </w:r>
      <w:r w:rsidR="00097DEE" w:rsidRPr="00C03141">
        <w:rPr>
          <w:sz w:val="22"/>
          <w:szCs w:val="22"/>
        </w:rPr>
        <w:t xml:space="preserve"> June</w:t>
      </w:r>
      <w:r w:rsidR="006503E4" w:rsidRPr="00C03141">
        <w:rPr>
          <w:sz w:val="22"/>
          <w:szCs w:val="22"/>
        </w:rPr>
        <w:t xml:space="preserve">, </w:t>
      </w:r>
      <w:r w:rsidR="008D41E3" w:rsidRPr="00C03141">
        <w:rPr>
          <w:sz w:val="22"/>
          <w:szCs w:val="22"/>
        </w:rPr>
        <w:t>Thursday 11</w:t>
      </w:r>
      <w:r w:rsidR="008D41E3" w:rsidRPr="00C03141">
        <w:rPr>
          <w:sz w:val="22"/>
          <w:szCs w:val="22"/>
          <w:vertAlign w:val="superscript"/>
        </w:rPr>
        <w:t>th</w:t>
      </w:r>
      <w:r w:rsidR="008D41E3" w:rsidRPr="00C03141">
        <w:rPr>
          <w:sz w:val="22"/>
          <w:szCs w:val="22"/>
        </w:rPr>
        <w:t xml:space="preserve"> June</w:t>
      </w:r>
      <w:r w:rsidR="006503E4" w:rsidRPr="00C03141">
        <w:rPr>
          <w:sz w:val="22"/>
          <w:szCs w:val="22"/>
        </w:rPr>
        <w:t xml:space="preserve">, </w:t>
      </w:r>
      <w:r w:rsidR="008D41E3" w:rsidRPr="00C03141">
        <w:rPr>
          <w:sz w:val="22"/>
          <w:szCs w:val="22"/>
        </w:rPr>
        <w:t>Thursday 18</w:t>
      </w:r>
      <w:r w:rsidR="008D41E3" w:rsidRPr="00C03141">
        <w:rPr>
          <w:sz w:val="22"/>
          <w:szCs w:val="22"/>
          <w:vertAlign w:val="superscript"/>
        </w:rPr>
        <w:t>th</w:t>
      </w:r>
      <w:r w:rsidR="008D41E3" w:rsidRPr="00C03141">
        <w:rPr>
          <w:sz w:val="22"/>
          <w:szCs w:val="22"/>
        </w:rPr>
        <w:t xml:space="preserve"> June</w:t>
      </w:r>
      <w:r w:rsidR="006503E4" w:rsidRPr="00C03141">
        <w:rPr>
          <w:sz w:val="22"/>
          <w:szCs w:val="22"/>
        </w:rPr>
        <w:t xml:space="preserve">, </w:t>
      </w:r>
      <w:r w:rsidR="008D41E3" w:rsidRPr="00C03141">
        <w:rPr>
          <w:sz w:val="22"/>
          <w:szCs w:val="22"/>
        </w:rPr>
        <w:t>Thursday 25</w:t>
      </w:r>
      <w:r w:rsidR="008D41E3" w:rsidRPr="00C03141">
        <w:rPr>
          <w:sz w:val="22"/>
          <w:szCs w:val="22"/>
          <w:vertAlign w:val="superscript"/>
        </w:rPr>
        <w:t>th</w:t>
      </w:r>
      <w:r w:rsidR="008D41E3" w:rsidRPr="00C03141">
        <w:rPr>
          <w:sz w:val="22"/>
          <w:szCs w:val="22"/>
        </w:rPr>
        <w:t xml:space="preserve"> June</w:t>
      </w:r>
      <w:r w:rsidR="006503E4" w:rsidRPr="00C03141">
        <w:rPr>
          <w:sz w:val="22"/>
          <w:szCs w:val="22"/>
        </w:rPr>
        <w:t xml:space="preserve">, </w:t>
      </w:r>
      <w:r w:rsidR="00AB736C" w:rsidRPr="00C03141">
        <w:rPr>
          <w:sz w:val="22"/>
          <w:szCs w:val="22"/>
        </w:rPr>
        <w:t>Thursday 2</w:t>
      </w:r>
      <w:r w:rsidR="00AB736C" w:rsidRPr="00C03141">
        <w:rPr>
          <w:sz w:val="22"/>
          <w:szCs w:val="22"/>
          <w:vertAlign w:val="superscript"/>
        </w:rPr>
        <w:t>nd</w:t>
      </w:r>
      <w:r w:rsidR="00AB736C" w:rsidRPr="00C03141">
        <w:rPr>
          <w:sz w:val="22"/>
          <w:szCs w:val="22"/>
        </w:rPr>
        <w:t xml:space="preserve"> July</w:t>
      </w:r>
      <w:r w:rsidR="00446784" w:rsidRPr="00C03141">
        <w:rPr>
          <w:sz w:val="22"/>
          <w:szCs w:val="22"/>
        </w:rPr>
        <w:t xml:space="preserve"> &amp; </w:t>
      </w:r>
      <w:r w:rsidR="00AB736C" w:rsidRPr="00C03141">
        <w:rPr>
          <w:sz w:val="22"/>
          <w:szCs w:val="22"/>
        </w:rPr>
        <w:t>Thursday 9</w:t>
      </w:r>
      <w:r w:rsidR="00AB736C" w:rsidRPr="00C03141">
        <w:rPr>
          <w:sz w:val="22"/>
          <w:szCs w:val="22"/>
          <w:vertAlign w:val="superscript"/>
        </w:rPr>
        <w:t>th</w:t>
      </w:r>
      <w:r w:rsidR="00AB736C" w:rsidRPr="00C03141">
        <w:rPr>
          <w:sz w:val="22"/>
          <w:szCs w:val="22"/>
        </w:rPr>
        <w:t xml:space="preserve"> July</w:t>
      </w:r>
    </w:p>
    <w:p w14:paraId="3BF6E851" w14:textId="274CDFD5" w:rsidR="00B722EA" w:rsidRPr="00C03141" w:rsidRDefault="00AC23D9" w:rsidP="00C03141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>The price per session will be</w:t>
      </w:r>
      <w:r w:rsidR="00D66CEB" w:rsidRPr="00C03141">
        <w:rPr>
          <w:sz w:val="22"/>
          <w:szCs w:val="22"/>
        </w:rPr>
        <w:t xml:space="preserve"> £5</w:t>
      </w:r>
      <w:r w:rsidR="00636F7B">
        <w:rPr>
          <w:sz w:val="22"/>
          <w:szCs w:val="22"/>
        </w:rPr>
        <w:t xml:space="preserve">, </w:t>
      </w:r>
      <w:r w:rsidR="00D66CEB" w:rsidRPr="00C03141">
        <w:rPr>
          <w:sz w:val="22"/>
          <w:szCs w:val="22"/>
        </w:rPr>
        <w:t xml:space="preserve">in total £30 for the 6-week block. If you wish for your child to attend both </w:t>
      </w:r>
      <w:r w:rsidR="00B722EA" w:rsidRPr="00C03141">
        <w:rPr>
          <w:sz w:val="22"/>
          <w:szCs w:val="22"/>
        </w:rPr>
        <w:t>sessions,</w:t>
      </w:r>
      <w:r w:rsidR="00D66CEB" w:rsidRPr="00C03141">
        <w:rPr>
          <w:sz w:val="22"/>
          <w:szCs w:val="22"/>
        </w:rPr>
        <w:t xml:space="preserve"> please sign them up for both. </w:t>
      </w:r>
      <w:r w:rsidR="003D6BD9" w:rsidRPr="00C03141">
        <w:rPr>
          <w:sz w:val="22"/>
          <w:szCs w:val="22"/>
        </w:rPr>
        <w:t xml:space="preserve">Payments </w:t>
      </w:r>
      <w:r w:rsidR="00A2442D" w:rsidRPr="00C03141">
        <w:rPr>
          <w:sz w:val="22"/>
          <w:szCs w:val="22"/>
        </w:rPr>
        <w:t xml:space="preserve">need to be paid in full prior to starting. If payment is not made the space will be offered </w:t>
      </w:r>
      <w:r w:rsidR="008F6671">
        <w:rPr>
          <w:sz w:val="22"/>
          <w:szCs w:val="22"/>
        </w:rPr>
        <w:t>to</w:t>
      </w:r>
      <w:r w:rsidR="00636F7B">
        <w:rPr>
          <w:sz w:val="22"/>
          <w:szCs w:val="22"/>
        </w:rPr>
        <w:t xml:space="preserve"> the</w:t>
      </w:r>
      <w:r w:rsidR="008F6671">
        <w:rPr>
          <w:sz w:val="22"/>
          <w:szCs w:val="22"/>
        </w:rPr>
        <w:t xml:space="preserve"> next</w:t>
      </w:r>
      <w:r w:rsidR="00636F7B">
        <w:rPr>
          <w:sz w:val="22"/>
          <w:szCs w:val="22"/>
        </w:rPr>
        <w:t xml:space="preserve"> student</w:t>
      </w:r>
      <w:r w:rsidR="008F6671">
        <w:rPr>
          <w:sz w:val="22"/>
          <w:szCs w:val="22"/>
        </w:rPr>
        <w:t xml:space="preserve"> in line</w:t>
      </w:r>
      <w:r w:rsidR="00A2442D" w:rsidRPr="00C03141">
        <w:rPr>
          <w:sz w:val="22"/>
          <w:szCs w:val="22"/>
        </w:rPr>
        <w:t xml:space="preserve">. </w:t>
      </w:r>
      <w:r w:rsidR="00086843" w:rsidRPr="00C03141">
        <w:rPr>
          <w:sz w:val="22"/>
          <w:szCs w:val="22"/>
        </w:rPr>
        <w:t xml:space="preserve">If your child secures a place, we will be giving Jimmy’s School of Martial Arts emergency contact and medical information details before they begin. </w:t>
      </w:r>
    </w:p>
    <w:p w14:paraId="3D0AFD07" w14:textId="51EADB93" w:rsidR="00086843" w:rsidRPr="00C03141" w:rsidRDefault="00086843" w:rsidP="00C03141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 xml:space="preserve">Below are the details to sign up. </w:t>
      </w:r>
    </w:p>
    <w:p w14:paraId="2A9C03DF" w14:textId="391A083F" w:rsidR="007B320A" w:rsidRPr="00C03141" w:rsidRDefault="007B320A" w:rsidP="00C03141">
      <w:pPr>
        <w:spacing w:line="360" w:lineRule="auto"/>
        <w:jc w:val="both"/>
        <w:rPr>
          <w:sz w:val="22"/>
          <w:szCs w:val="22"/>
        </w:rPr>
      </w:pPr>
    </w:p>
    <w:p w14:paraId="55EE2EA2" w14:textId="77777777" w:rsidR="00B2640B" w:rsidRPr="00C03141" w:rsidRDefault="00B2640B" w:rsidP="00C03141">
      <w:pPr>
        <w:spacing w:line="360" w:lineRule="auto"/>
        <w:jc w:val="both"/>
        <w:rPr>
          <w:sz w:val="22"/>
          <w:szCs w:val="22"/>
        </w:rPr>
      </w:pPr>
    </w:p>
    <w:p w14:paraId="2FDA5F93" w14:textId="77777777" w:rsidR="00EC4DE5" w:rsidRDefault="00EC4DE5" w:rsidP="00EC4DE5">
      <w:pPr>
        <w:rPr>
          <w:sz w:val="22"/>
          <w:szCs w:val="22"/>
        </w:rPr>
      </w:pPr>
    </w:p>
    <w:p w14:paraId="69B81ACE" w14:textId="77777777" w:rsidR="00F62E65" w:rsidRDefault="00F62E65" w:rsidP="00EC4DE5">
      <w:pPr>
        <w:rPr>
          <w:b/>
          <w:bCs/>
          <w:sz w:val="22"/>
          <w:szCs w:val="22"/>
        </w:rPr>
      </w:pPr>
    </w:p>
    <w:p w14:paraId="4B47AD34" w14:textId="151F381B" w:rsidR="00EC4DE5" w:rsidRPr="00CB05B5" w:rsidRDefault="00EC4DE5" w:rsidP="00EC4DE5">
      <w:pPr>
        <w:rPr>
          <w:b/>
          <w:bCs/>
          <w:sz w:val="22"/>
          <w:szCs w:val="22"/>
        </w:rPr>
      </w:pPr>
      <w:r w:rsidRPr="00CB05B5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0A1F143" wp14:editId="4A10319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24000" cy="1565910"/>
            <wp:effectExtent l="0" t="0" r="0" b="0"/>
            <wp:wrapTight wrapText="bothSides">
              <wp:wrapPolygon edited="0">
                <wp:start x="0" y="0"/>
                <wp:lineTo x="0" y="21285"/>
                <wp:lineTo x="21330" y="21285"/>
                <wp:lineTo x="213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5B5">
        <w:rPr>
          <w:b/>
          <w:bCs/>
          <w:sz w:val="22"/>
          <w:szCs w:val="22"/>
        </w:rPr>
        <w:t>Introduction to Martial Arts Course with Jimmy’s Schol of Martial Arts</w:t>
      </w:r>
    </w:p>
    <w:p w14:paraId="1B1A1F72" w14:textId="645955AA" w:rsidR="00EC4DE5" w:rsidRPr="00C03141" w:rsidRDefault="00EC4DE5" w:rsidP="00EC4DE5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 xml:space="preserve">Please send an email to Jimmy’s Martial Arts with the following details. </w:t>
      </w:r>
      <w:r>
        <w:rPr>
          <w:sz w:val="22"/>
          <w:szCs w:val="22"/>
        </w:rPr>
        <w:t xml:space="preserve">Email - </w:t>
      </w:r>
      <w:hyperlink r:id="rId8" w:history="1">
        <w:r w:rsidRPr="00E41017">
          <w:rPr>
            <w:rStyle w:val="Hyperlink"/>
            <w:sz w:val="22"/>
            <w:szCs w:val="22"/>
          </w:rPr>
          <w:t>office@thejsma.co.uk</w:t>
        </w:r>
      </w:hyperlink>
    </w:p>
    <w:p w14:paraId="54350CB7" w14:textId="77777777" w:rsidR="00EC4DE5" w:rsidRPr="00C03141" w:rsidRDefault="00EC4DE5" w:rsidP="00EC4DE5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 xml:space="preserve">Name of Child: </w:t>
      </w:r>
    </w:p>
    <w:p w14:paraId="12359A15" w14:textId="77777777" w:rsidR="00EC4DE5" w:rsidRPr="00C03141" w:rsidRDefault="00EC4DE5" w:rsidP="00EC4DE5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>Parent/Carer Name:</w:t>
      </w:r>
    </w:p>
    <w:p w14:paraId="2D64C3B0" w14:textId="77777777" w:rsidR="00EC4DE5" w:rsidRDefault="00EC4DE5" w:rsidP="00EC4DE5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>Contact Number:</w:t>
      </w:r>
    </w:p>
    <w:p w14:paraId="0DB40949" w14:textId="77777777" w:rsidR="00EC4DE5" w:rsidRDefault="00EC4DE5" w:rsidP="00EC4DE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Which block you wish for your child to attend, 1,2 or both:</w:t>
      </w:r>
    </w:p>
    <w:p w14:paraId="656BEDEF" w14:textId="54F14982" w:rsidR="00362E65" w:rsidRPr="00C03141" w:rsidRDefault="00362E65" w:rsidP="00EC4DE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Name and contact number of the person collecting after the club has ended</w:t>
      </w:r>
      <w:r w:rsidR="00264092">
        <w:rPr>
          <w:sz w:val="22"/>
          <w:szCs w:val="22"/>
        </w:rPr>
        <w:t xml:space="preserve"> at 4:30</w:t>
      </w:r>
      <w:r>
        <w:rPr>
          <w:sz w:val="22"/>
          <w:szCs w:val="22"/>
        </w:rPr>
        <w:t>:</w:t>
      </w:r>
    </w:p>
    <w:p w14:paraId="4ED500E6" w14:textId="77777777" w:rsidR="00EC4DE5" w:rsidRPr="00C03141" w:rsidRDefault="00EC4DE5" w:rsidP="00EC4DE5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>For enquires or questions please contact - 07949082522 or email - office@thejsma.co.uk</w:t>
      </w:r>
    </w:p>
    <w:p w14:paraId="5C90470D" w14:textId="77777777" w:rsidR="00EC4DE5" w:rsidRPr="00C03141" w:rsidRDefault="00EC4DE5" w:rsidP="00EC4DE5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 xml:space="preserve">We are very much looking forward to this club. </w:t>
      </w:r>
    </w:p>
    <w:p w14:paraId="2602B336" w14:textId="77777777" w:rsidR="00EC4DE5" w:rsidRPr="00EC4DE5" w:rsidRDefault="00EC4DE5" w:rsidP="00EC4DE5">
      <w:pPr>
        <w:spacing w:line="360" w:lineRule="auto"/>
        <w:jc w:val="both"/>
        <w:rPr>
          <w:sz w:val="22"/>
          <w:szCs w:val="22"/>
        </w:rPr>
      </w:pPr>
      <w:r w:rsidRPr="00C03141">
        <w:rPr>
          <w:sz w:val="22"/>
          <w:szCs w:val="22"/>
        </w:rPr>
        <w:t xml:space="preserve">Thank you. </w:t>
      </w:r>
    </w:p>
    <w:p w14:paraId="11D59F29" w14:textId="77777777" w:rsidR="00EC4DE5" w:rsidRPr="00EC4DE5" w:rsidRDefault="00EC4DE5" w:rsidP="00EC4DE5">
      <w:pPr>
        <w:spacing w:line="360" w:lineRule="auto"/>
        <w:jc w:val="both"/>
        <w:rPr>
          <w:sz w:val="22"/>
          <w:szCs w:val="22"/>
        </w:rPr>
      </w:pPr>
    </w:p>
    <w:sectPr w:rsidR="00EC4DE5" w:rsidRPr="00EC4DE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D4E6" w14:textId="77777777" w:rsidR="00D53C7C" w:rsidRDefault="00D53C7C" w:rsidP="00A60EFB">
      <w:pPr>
        <w:spacing w:after="0" w:line="240" w:lineRule="auto"/>
      </w:pPr>
      <w:r>
        <w:separator/>
      </w:r>
    </w:p>
  </w:endnote>
  <w:endnote w:type="continuationSeparator" w:id="0">
    <w:p w14:paraId="7EB5B652" w14:textId="77777777" w:rsidR="00D53C7C" w:rsidRDefault="00D53C7C" w:rsidP="00A6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CDCF" w14:textId="4E773F08" w:rsidR="00A60EFB" w:rsidRDefault="00A60EF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B84B46" wp14:editId="4AD99EA8">
          <wp:simplePos x="0" y="0"/>
          <wp:positionH relativeFrom="page">
            <wp:align>right</wp:align>
          </wp:positionH>
          <wp:positionV relativeFrom="page">
            <wp:posOffset>9015152</wp:posOffset>
          </wp:positionV>
          <wp:extent cx="7583805" cy="1804670"/>
          <wp:effectExtent l="0" t="0" r="0" b="5080"/>
          <wp:wrapTight wrapText="bothSides">
            <wp:wrapPolygon edited="0">
              <wp:start x="0" y="0"/>
              <wp:lineTo x="0" y="21433"/>
              <wp:lineTo x="21540" y="21433"/>
              <wp:lineTo x="21540" y="0"/>
              <wp:lineTo x="0" y="0"/>
            </wp:wrapPolygon>
          </wp:wrapTight>
          <wp:docPr id="10395686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180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13A9" w14:textId="77777777" w:rsidR="00D53C7C" w:rsidRDefault="00D53C7C" w:rsidP="00A60EFB">
      <w:pPr>
        <w:spacing w:after="0" w:line="240" w:lineRule="auto"/>
      </w:pPr>
      <w:r>
        <w:separator/>
      </w:r>
    </w:p>
  </w:footnote>
  <w:footnote w:type="continuationSeparator" w:id="0">
    <w:p w14:paraId="0F61D846" w14:textId="77777777" w:rsidR="00D53C7C" w:rsidRDefault="00D53C7C" w:rsidP="00A6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34EC" w14:textId="6608D956" w:rsidR="00A60EFB" w:rsidRDefault="00A60EF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D497D8" wp14:editId="0D2B15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10780" cy="1786255"/>
          <wp:effectExtent l="0" t="0" r="0" b="4445"/>
          <wp:wrapNone/>
          <wp:docPr id="7774399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178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B3ACE"/>
    <w:multiLevelType w:val="hybridMultilevel"/>
    <w:tmpl w:val="518CC878"/>
    <w:lvl w:ilvl="0" w:tplc="3AAAF2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66F9A"/>
    <w:multiLevelType w:val="hybridMultilevel"/>
    <w:tmpl w:val="E9B2F152"/>
    <w:lvl w:ilvl="0" w:tplc="19FC4E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3230">
    <w:abstractNumId w:val="0"/>
  </w:num>
  <w:num w:numId="2" w16cid:durableId="62261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FB"/>
    <w:rsid w:val="0003261C"/>
    <w:rsid w:val="000742DA"/>
    <w:rsid w:val="00081FA5"/>
    <w:rsid w:val="00086843"/>
    <w:rsid w:val="000943E1"/>
    <w:rsid w:val="00096DAE"/>
    <w:rsid w:val="00097DEE"/>
    <w:rsid w:val="000D0E4B"/>
    <w:rsid w:val="00113245"/>
    <w:rsid w:val="00121701"/>
    <w:rsid w:val="00156C99"/>
    <w:rsid w:val="001B6769"/>
    <w:rsid w:val="001D4C94"/>
    <w:rsid w:val="00212DF1"/>
    <w:rsid w:val="00264092"/>
    <w:rsid w:val="002C27FA"/>
    <w:rsid w:val="00302986"/>
    <w:rsid w:val="00303F76"/>
    <w:rsid w:val="00362E65"/>
    <w:rsid w:val="00384264"/>
    <w:rsid w:val="003A6A3D"/>
    <w:rsid w:val="003B0B25"/>
    <w:rsid w:val="003C3F81"/>
    <w:rsid w:val="003D6BD9"/>
    <w:rsid w:val="003E5806"/>
    <w:rsid w:val="00444DEA"/>
    <w:rsid w:val="00446784"/>
    <w:rsid w:val="00471F4A"/>
    <w:rsid w:val="004C26B3"/>
    <w:rsid w:val="0050199D"/>
    <w:rsid w:val="00543FDE"/>
    <w:rsid w:val="00550ABA"/>
    <w:rsid w:val="00572E7E"/>
    <w:rsid w:val="005C3AAB"/>
    <w:rsid w:val="00610B43"/>
    <w:rsid w:val="00636F7B"/>
    <w:rsid w:val="006414A3"/>
    <w:rsid w:val="00647B47"/>
    <w:rsid w:val="006503E4"/>
    <w:rsid w:val="00675E58"/>
    <w:rsid w:val="00691E60"/>
    <w:rsid w:val="006F681E"/>
    <w:rsid w:val="0071578A"/>
    <w:rsid w:val="00782064"/>
    <w:rsid w:val="00793C4D"/>
    <w:rsid w:val="007B320A"/>
    <w:rsid w:val="007B4B58"/>
    <w:rsid w:val="00861641"/>
    <w:rsid w:val="0086266E"/>
    <w:rsid w:val="008744A7"/>
    <w:rsid w:val="008D0C3D"/>
    <w:rsid w:val="008D41E3"/>
    <w:rsid w:val="008F6671"/>
    <w:rsid w:val="0090794F"/>
    <w:rsid w:val="0092697D"/>
    <w:rsid w:val="00940B45"/>
    <w:rsid w:val="00952931"/>
    <w:rsid w:val="009613A0"/>
    <w:rsid w:val="009777E7"/>
    <w:rsid w:val="009816D7"/>
    <w:rsid w:val="00A204D3"/>
    <w:rsid w:val="00A2442D"/>
    <w:rsid w:val="00A60EFB"/>
    <w:rsid w:val="00AA73A9"/>
    <w:rsid w:val="00AB736C"/>
    <w:rsid w:val="00AC23D9"/>
    <w:rsid w:val="00B2640B"/>
    <w:rsid w:val="00B36589"/>
    <w:rsid w:val="00B6545D"/>
    <w:rsid w:val="00B669F5"/>
    <w:rsid w:val="00B722EA"/>
    <w:rsid w:val="00BC4CB0"/>
    <w:rsid w:val="00BC4CD5"/>
    <w:rsid w:val="00BD4402"/>
    <w:rsid w:val="00BF1613"/>
    <w:rsid w:val="00BF6A99"/>
    <w:rsid w:val="00C03141"/>
    <w:rsid w:val="00C34D6C"/>
    <w:rsid w:val="00C54522"/>
    <w:rsid w:val="00C74D9C"/>
    <w:rsid w:val="00C75C70"/>
    <w:rsid w:val="00CB05B5"/>
    <w:rsid w:val="00CB305F"/>
    <w:rsid w:val="00CC6EF4"/>
    <w:rsid w:val="00D5158A"/>
    <w:rsid w:val="00D53B9A"/>
    <w:rsid w:val="00D53C7C"/>
    <w:rsid w:val="00D66CEB"/>
    <w:rsid w:val="00D7223D"/>
    <w:rsid w:val="00D817DE"/>
    <w:rsid w:val="00DA7313"/>
    <w:rsid w:val="00E14989"/>
    <w:rsid w:val="00E74CFD"/>
    <w:rsid w:val="00E76AD4"/>
    <w:rsid w:val="00E9365E"/>
    <w:rsid w:val="00EC4DE5"/>
    <w:rsid w:val="00F43042"/>
    <w:rsid w:val="00F4323F"/>
    <w:rsid w:val="00F5671E"/>
    <w:rsid w:val="00F62E65"/>
    <w:rsid w:val="00F82384"/>
    <w:rsid w:val="00F8671A"/>
    <w:rsid w:val="00FA357D"/>
    <w:rsid w:val="00FD3A01"/>
    <w:rsid w:val="00F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4C209"/>
  <w15:chartTrackingRefBased/>
  <w15:docId w15:val="{A4F45178-5D24-4D45-B662-A32C2F0F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E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EFB"/>
  </w:style>
  <w:style w:type="paragraph" w:styleId="Footer">
    <w:name w:val="footer"/>
    <w:basedOn w:val="Normal"/>
    <w:link w:val="FooterChar"/>
    <w:uiPriority w:val="99"/>
    <w:unhideWhenUsed/>
    <w:rsid w:val="00A6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EFB"/>
  </w:style>
  <w:style w:type="character" w:styleId="Hyperlink">
    <w:name w:val="Hyperlink"/>
    <w:basedOn w:val="DefaultParagraphFont"/>
    <w:uiPriority w:val="99"/>
    <w:unhideWhenUsed/>
    <w:rsid w:val="00EC4D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hejsma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370</Words>
  <Characters>1798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Ostoja</dc:creator>
  <cp:keywords/>
  <dc:description/>
  <cp:lastModifiedBy>April Ostoja</cp:lastModifiedBy>
  <cp:revision>77</cp:revision>
  <cp:lastPrinted>2026-03-24T07:56:00Z</cp:lastPrinted>
  <dcterms:created xsi:type="dcterms:W3CDTF">2026-03-23T12:32:00Z</dcterms:created>
  <dcterms:modified xsi:type="dcterms:W3CDTF">2026-03-24T07:56:00Z</dcterms:modified>
</cp:coreProperties>
</file>